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82" w:rsidRDefault="008D04E0">
      <w:bookmarkStart w:id="0" w:name="_GoBack"/>
      <w:bookmarkEnd w:id="0"/>
      <w:r>
        <w:rPr>
          <w:noProof/>
        </w:rPr>
        <w:drawing>
          <wp:anchor distT="0" distB="0" distL="114300" distR="114300" simplePos="0" relativeHeight="251667456" behindDoc="0" locked="0" layoutInCell="1" allowOverlap="1">
            <wp:simplePos x="0" y="0"/>
            <wp:positionH relativeFrom="column">
              <wp:posOffset>13335</wp:posOffset>
            </wp:positionH>
            <wp:positionV relativeFrom="paragraph">
              <wp:posOffset>1905</wp:posOffset>
            </wp:positionV>
            <wp:extent cx="6767195" cy="1402080"/>
            <wp:effectExtent l="0" t="0" r="0" b="7620"/>
            <wp:wrapNone/>
            <wp:docPr id="63" name="図 63" descr="C:\Users\yasunobuyoshida\Documents\協議会関係\協議会広報\協議会広報ロゴメイトーーク決定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yasunobuyoshida\Documents\協議会関係\協議会広報\協議会広報ロゴメイトーーク決定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719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714B0D" w:rsidP="00070182">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9" w:rsidRPr="00714B0D" w:rsidRDefault="00FC78D9" w:rsidP="00714B0D">
                            <w:pPr>
                              <w:jc w:val="right"/>
                              <w:rPr>
                                <w:rFonts w:ascii="HG丸ｺﾞｼｯｸM-PRO" w:eastAsia="HG丸ｺﾞｼｯｸM-PRO" w:hAnsi="HG丸ｺﾞｼｯｸM-PRO"/>
                                <w:b/>
                              </w:rPr>
                            </w:pPr>
                            <w:r>
                              <w:rPr>
                                <w:rFonts w:ascii="HG丸ｺﾞｼｯｸM-PRO" w:eastAsia="HG丸ｺﾞｼｯｸM-PRO" w:hAnsi="HG丸ｺﾞｼｯｸM-PRO" w:hint="eastAsia"/>
                                <w:b/>
                              </w:rPr>
                              <w:t>201</w:t>
                            </w:r>
                            <w:r>
                              <w:rPr>
                                <w:rFonts w:ascii="HG丸ｺﾞｼｯｸM-PRO" w:eastAsia="HG丸ｺﾞｼｯｸM-PRO" w:hAnsi="HG丸ｺﾞｼｯｸM-PRO"/>
                                <w:b/>
                              </w:rPr>
                              <w:t>6</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Pr>
                                <w:rFonts w:ascii="HG丸ｺﾞｼｯｸM-PRO" w:eastAsia="HG丸ｺﾞｼｯｸM-PRO" w:hAnsi="HG丸ｺﾞｼｯｸM-PRO"/>
                                <w:b/>
                              </w:rPr>
                              <w:t>1</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FC78D9" w:rsidRPr="00714B0D" w:rsidRDefault="00FC78D9" w:rsidP="00714B0D">
                      <w:pPr>
                        <w:jc w:val="right"/>
                        <w:rPr>
                          <w:rFonts w:ascii="HG丸ｺﾞｼｯｸM-PRO" w:eastAsia="HG丸ｺﾞｼｯｸM-PRO" w:hAnsi="HG丸ｺﾞｼｯｸM-PRO"/>
                          <w:b/>
                        </w:rPr>
                      </w:pPr>
                      <w:r>
                        <w:rPr>
                          <w:rFonts w:ascii="HG丸ｺﾞｼｯｸM-PRO" w:eastAsia="HG丸ｺﾞｼｯｸM-PRO" w:hAnsi="HG丸ｺﾞｼｯｸM-PRO" w:hint="eastAsia"/>
                          <w:b/>
                        </w:rPr>
                        <w:t>201</w:t>
                      </w:r>
                      <w:r>
                        <w:rPr>
                          <w:rFonts w:ascii="HG丸ｺﾞｼｯｸM-PRO" w:eastAsia="HG丸ｺﾞｼｯｸM-PRO" w:hAnsi="HG丸ｺﾞｼｯｸM-PRO"/>
                          <w:b/>
                        </w:rPr>
                        <w:t>6</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Pr>
                          <w:rFonts w:ascii="HG丸ｺﾞｼｯｸM-PRO" w:eastAsia="HG丸ｺﾞｼｯｸM-PRO" w:hAnsi="HG丸ｺﾞｼｯｸM-PRO"/>
                          <w:b/>
                        </w:rPr>
                        <w:t>1</w:t>
                      </w:r>
                      <w:r w:rsidRPr="00714B0D">
                        <w:rPr>
                          <w:rFonts w:ascii="HG丸ｺﾞｼｯｸM-PRO" w:eastAsia="HG丸ｺﾞｼｯｸM-PRO" w:hAnsi="HG丸ｺﾞｼｯｸM-PRO"/>
                          <w:b/>
                        </w:rPr>
                        <w:t>号</w:t>
                      </w:r>
                    </w:p>
                  </w:txbxContent>
                </v:textbox>
              </v:shape>
            </w:pict>
          </mc:Fallback>
        </mc:AlternateContent>
      </w:r>
    </w:p>
    <w:p w:rsidR="00070182" w:rsidRDefault="00070182" w:rsidP="00070182"/>
    <w:p w:rsidR="00946A70" w:rsidRPr="00070182" w:rsidRDefault="00946A70" w:rsidP="000701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rsidTr="00803399">
        <w:trPr>
          <w:trHeight w:val="473"/>
        </w:trPr>
        <w:tc>
          <w:tcPr>
            <w:tcW w:w="284" w:type="dxa"/>
            <w:tcBorders>
              <w:top w:val="single" w:sz="4" w:space="0" w:color="0070C0"/>
              <w:left w:val="single" w:sz="4" w:space="0" w:color="0070C0"/>
              <w:bottom w:val="single" w:sz="4" w:space="0" w:color="auto"/>
              <w:right w:val="single" w:sz="4" w:space="0" w:color="0070C0"/>
            </w:tcBorders>
            <w:shd w:val="clear" w:color="auto" w:fill="0070C0"/>
          </w:tcPr>
          <w:p w:rsidR="00FE31B7" w:rsidRDefault="00FE31B7" w:rsidP="00DC6677">
            <w:pPr>
              <w:spacing w:line="360" w:lineRule="exact"/>
            </w:pPr>
          </w:p>
        </w:tc>
        <w:tc>
          <w:tcPr>
            <w:tcW w:w="10489" w:type="dxa"/>
            <w:tcBorders>
              <w:top w:val="single" w:sz="4" w:space="0" w:color="auto"/>
              <w:left w:val="single" w:sz="4" w:space="0" w:color="0070C0"/>
              <w:bottom w:val="single" w:sz="4" w:space="0" w:color="auto"/>
              <w:right w:val="single" w:sz="4" w:space="0" w:color="auto"/>
            </w:tcBorders>
            <w:shd w:val="clear" w:color="auto" w:fill="DAEEF3"/>
            <w:vAlign w:val="center"/>
          </w:tcPr>
          <w:p w:rsidR="00FE31B7" w:rsidRPr="00FE31B7" w:rsidRDefault="004D4FCC"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FE31B7" w:rsidRPr="00FE31B7">
              <w:rPr>
                <w:rFonts w:ascii="HGP創英角ﾎﾟｯﾌﾟ体" w:eastAsia="HGP創英角ﾎﾟｯﾌﾟ体" w:hAnsi="HGP創英角ﾎﾟｯﾌﾟ体" w:hint="eastAsia"/>
                <w:sz w:val="32"/>
                <w:szCs w:val="32"/>
              </w:rPr>
              <w:t>全体会</w:t>
            </w:r>
            <w:r>
              <w:rPr>
                <w:rFonts w:ascii="HGP創英角ﾎﾟｯﾌﾟ体" w:eastAsia="HGP創英角ﾎﾟｯﾌﾟ体" w:hAnsi="HGP創英角ﾎﾟｯﾌﾟ体" w:hint="eastAsia"/>
                <w:sz w:val="32"/>
                <w:szCs w:val="32"/>
              </w:rPr>
              <w:t>」</w:t>
            </w:r>
            <w:r w:rsidR="0092061B">
              <w:rPr>
                <w:rFonts w:ascii="HGP創英角ﾎﾟｯﾌﾟ体" w:eastAsia="HGP創英角ﾎﾟｯﾌﾟ体" w:hAnsi="HGP創英角ﾎﾟｯﾌﾟ体" w:hint="eastAsia"/>
                <w:sz w:val="32"/>
                <w:szCs w:val="32"/>
              </w:rPr>
              <w:t>を開催しました。</w:t>
            </w:r>
          </w:p>
        </w:tc>
      </w:tr>
      <w:tr w:rsidR="00803399" w:rsidTr="00803399">
        <w:trPr>
          <w:trHeight w:val="473"/>
        </w:trPr>
        <w:tc>
          <w:tcPr>
            <w:tcW w:w="284" w:type="dxa"/>
            <w:tcBorders>
              <w:top w:val="single" w:sz="4" w:space="0" w:color="auto"/>
              <w:left w:val="single" w:sz="4" w:space="0" w:color="auto"/>
              <w:bottom w:val="single" w:sz="4" w:space="0" w:color="auto"/>
              <w:right w:val="nil"/>
            </w:tcBorders>
            <w:shd w:val="clear" w:color="auto" w:fill="FFFFFF" w:themeFill="background1"/>
          </w:tcPr>
          <w:p w:rsidR="00803399" w:rsidRDefault="00803399" w:rsidP="00DC6677">
            <w:pPr>
              <w:spacing w:line="360" w:lineRule="exact"/>
            </w:pPr>
          </w:p>
        </w:tc>
        <w:tc>
          <w:tcPr>
            <w:tcW w:w="10489" w:type="dxa"/>
            <w:tcBorders>
              <w:top w:val="single" w:sz="4" w:space="0" w:color="auto"/>
              <w:left w:val="nil"/>
              <w:bottom w:val="single" w:sz="4" w:space="0" w:color="auto"/>
              <w:right w:val="single" w:sz="4" w:space="0" w:color="auto"/>
            </w:tcBorders>
            <w:shd w:val="clear" w:color="auto" w:fill="FFFFFF" w:themeFill="background1"/>
            <w:vAlign w:val="center"/>
          </w:tcPr>
          <w:p w:rsidR="0017589C"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F91F9B">
              <w:rPr>
                <w:rFonts w:ascii="小塚明朝 Pro R" w:eastAsia="小塚明朝 Pro R" w:hAnsi="小塚明朝 Pro R" w:hint="eastAsia"/>
                <w:color w:val="262626"/>
              </w:rPr>
              <w:t>28</w:t>
            </w:r>
            <w:r>
              <w:rPr>
                <w:rFonts w:ascii="小塚明朝 Pro R" w:eastAsia="小塚明朝 Pro R" w:hAnsi="小塚明朝 Pro R" w:hint="eastAsia"/>
                <w:color w:val="262626"/>
              </w:rPr>
              <w:t>年</w:t>
            </w:r>
            <w:r w:rsidR="0017589C">
              <w:rPr>
                <w:rFonts w:ascii="小塚明朝 Pro R" w:eastAsia="小塚明朝 Pro R" w:hAnsi="小塚明朝 Pro R" w:hint="eastAsia"/>
                <w:color w:val="262626"/>
              </w:rPr>
              <w:t>4</w:t>
            </w:r>
            <w:r>
              <w:rPr>
                <w:rFonts w:ascii="小塚明朝 Pro R" w:eastAsia="小塚明朝 Pro R" w:hAnsi="小塚明朝 Pro R" w:hint="eastAsia"/>
                <w:color w:val="262626"/>
              </w:rPr>
              <w:t>月</w:t>
            </w:r>
            <w:r w:rsidR="0017589C">
              <w:rPr>
                <w:rFonts w:ascii="小塚明朝 Pro R" w:eastAsia="小塚明朝 Pro R" w:hAnsi="小塚明朝 Pro R" w:hint="eastAsia"/>
                <w:color w:val="262626"/>
              </w:rPr>
              <w:t>15</w:t>
            </w:r>
            <w:r>
              <w:rPr>
                <w:rFonts w:ascii="小塚明朝 Pro R" w:eastAsia="小塚明朝 Pro R" w:hAnsi="小塚明朝 Pro R" w:hint="eastAsia"/>
                <w:color w:val="262626"/>
              </w:rPr>
              <w:t>日（金）、今年度</w:t>
            </w:r>
            <w:r w:rsidR="0017589C">
              <w:rPr>
                <w:rFonts w:ascii="小塚明朝 Pro R" w:eastAsia="小塚明朝 Pro R" w:hAnsi="小塚明朝 Pro R" w:hint="eastAsia"/>
                <w:color w:val="262626"/>
              </w:rPr>
              <w:t>最初の</w:t>
            </w:r>
            <w:r w:rsidRPr="00293404">
              <w:rPr>
                <w:rFonts w:ascii="小塚ゴシック Pro B" w:eastAsia="小塚ゴシック Pro B" w:hAnsi="小塚ゴシック Pro B" w:hint="eastAsia"/>
                <w:color w:val="262626"/>
              </w:rPr>
              <w:t>「全体会」</w:t>
            </w:r>
            <w:r>
              <w:rPr>
                <w:rFonts w:ascii="小塚明朝 Pro R" w:eastAsia="小塚明朝 Pro R" w:hAnsi="小塚明朝 Pro R" w:hint="eastAsia"/>
                <w:color w:val="262626"/>
              </w:rPr>
              <w:t>を行いました。</w:t>
            </w:r>
          </w:p>
          <w:p w:rsidR="005274CB" w:rsidRDefault="005274CB"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年度最初の「全体会」ですので、昨年度の事業報告、今年度の事業計画について、構成員のみなさまにお諮りすることが中心となりました。</w:t>
            </w:r>
          </w:p>
          <w:p w:rsidR="00E922BC" w:rsidRDefault="00E922BC" w:rsidP="00803399">
            <w:pPr>
              <w:spacing w:line="360" w:lineRule="exact"/>
              <w:rPr>
                <w:rFonts w:ascii="小塚明朝 Pro R" w:eastAsia="小塚明朝 Pro R" w:hAnsi="小塚明朝 Pro R"/>
                <w:color w:val="262626"/>
              </w:rPr>
            </w:pPr>
          </w:p>
          <w:p w:rsidR="005274CB" w:rsidRDefault="005274CB"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昨年度の取り組みとして、それまでの年に２回の</w:t>
            </w:r>
            <w:r w:rsidRPr="00293404">
              <w:rPr>
                <w:rFonts w:ascii="小塚ゴシック Pro B" w:eastAsia="小塚ゴシック Pro B" w:hAnsi="小塚ゴシック Pro B" w:hint="eastAsia"/>
                <w:color w:val="262626"/>
              </w:rPr>
              <w:t>「本会」</w:t>
            </w:r>
            <w:r>
              <w:rPr>
                <w:rFonts w:ascii="小塚明朝 Pro R" w:eastAsia="小塚明朝 Pro R" w:hAnsi="小塚明朝 Pro R" w:hint="eastAsia"/>
                <w:color w:val="262626"/>
              </w:rPr>
              <w:t>、毎月の</w:t>
            </w:r>
            <w:r w:rsidRPr="00293404">
              <w:rPr>
                <w:rFonts w:ascii="小塚ゴシック Pro B" w:eastAsia="小塚ゴシック Pro B" w:hAnsi="小塚ゴシック Pro B" w:hint="eastAsia"/>
                <w:color w:val="262626"/>
              </w:rPr>
              <w:t>「運営会議」</w:t>
            </w:r>
            <w:r>
              <w:rPr>
                <w:rFonts w:ascii="小塚明朝 Pro R" w:eastAsia="小塚明朝 Pro R" w:hAnsi="小塚明朝 Pro R" w:hint="eastAsia"/>
                <w:color w:val="262626"/>
              </w:rPr>
              <w:t>という構成を再編し、「全体会」を年４回開催しました。各回とも多くの構成員のみなさまに出席いただくことができました。</w:t>
            </w:r>
          </w:p>
          <w:p w:rsidR="006C53E2" w:rsidRDefault="006C53E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また、</w:t>
            </w:r>
            <w:r w:rsidRPr="00293404">
              <w:rPr>
                <w:rFonts w:ascii="小塚ゴシック Pro B" w:eastAsia="小塚ゴシック Pro B" w:hAnsi="小塚ゴシック Pro B" w:hint="eastAsia"/>
                <w:color w:val="262626"/>
              </w:rPr>
              <w:t>「事業者連絡会」</w:t>
            </w:r>
            <w:r>
              <w:rPr>
                <w:rFonts w:ascii="小塚明朝 Pro R" w:eastAsia="小塚明朝 Pro R" w:hAnsi="小塚明朝 Pro R" w:hint="eastAsia"/>
                <w:color w:val="262626"/>
              </w:rPr>
              <w:t>をはじめて開催いたしました。</w:t>
            </w:r>
            <w:r w:rsidR="00CC6891">
              <w:rPr>
                <w:rFonts w:ascii="小塚明朝 Pro R" w:eastAsia="小塚明朝 Pro R" w:hAnsi="小塚明朝 Pro R" w:hint="eastAsia"/>
                <w:color w:val="262626"/>
              </w:rPr>
              <w:t>「</w:t>
            </w:r>
            <w:r>
              <w:rPr>
                <w:rFonts w:ascii="小塚明朝 Pro R" w:eastAsia="小塚明朝 Pro R" w:hAnsi="小塚明朝 Pro R" w:hint="eastAsia"/>
                <w:color w:val="262626"/>
              </w:rPr>
              <w:t>講演</w:t>
            </w:r>
            <w:r w:rsidR="00CC6891">
              <w:rPr>
                <w:rFonts w:ascii="小塚明朝 Pro R" w:eastAsia="小塚明朝 Pro R" w:hAnsi="小塚明朝 Pro R" w:hint="eastAsia"/>
                <w:color w:val="262626"/>
              </w:rPr>
              <w:t>・研修プラス</w:t>
            </w:r>
            <w:r>
              <w:rPr>
                <w:rFonts w:ascii="小塚明朝 Pro R" w:eastAsia="小塚明朝 Pro R" w:hAnsi="小塚明朝 Pro R" w:hint="eastAsia"/>
                <w:color w:val="262626"/>
              </w:rPr>
              <w:t>交流</w:t>
            </w:r>
            <w:r w:rsidR="00CC6891">
              <w:rPr>
                <w:rFonts w:ascii="小塚明朝 Pro R" w:eastAsia="小塚明朝 Pro R" w:hAnsi="小塚明朝 Pro R" w:hint="eastAsia"/>
                <w:color w:val="262626"/>
              </w:rPr>
              <w:t>の場」</w:t>
            </w:r>
            <w:r>
              <w:rPr>
                <w:rFonts w:ascii="小塚明朝 Pro R" w:eastAsia="小塚明朝 Pro R" w:hAnsi="小塚明朝 Pro R" w:hint="eastAsia"/>
                <w:color w:val="262626"/>
              </w:rPr>
              <w:t>という内容で、区内の事業所のみなさまに「顔の見える</w:t>
            </w:r>
            <w:r w:rsidR="00761188">
              <w:rPr>
                <w:rFonts w:ascii="小塚明朝 Pro R" w:eastAsia="小塚明朝 Pro R" w:hAnsi="小塚明朝 Pro R" w:hint="eastAsia"/>
                <w:color w:val="262626"/>
              </w:rPr>
              <w:t>つながり</w:t>
            </w:r>
            <w:r>
              <w:rPr>
                <w:rFonts w:ascii="小塚明朝 Pro R" w:eastAsia="小塚明朝 Pro R" w:hAnsi="小塚明朝 Pro R" w:hint="eastAsia"/>
                <w:color w:val="262626"/>
              </w:rPr>
              <w:t>」を作っていただくことを目的に企画したものです。</w:t>
            </w:r>
            <w:r w:rsidR="00CC6891">
              <w:rPr>
                <w:rFonts w:ascii="小塚明朝 Pro R" w:eastAsia="小塚明朝 Pro R" w:hAnsi="小塚明朝 Pro R" w:hint="eastAsia"/>
                <w:color w:val="262626"/>
              </w:rPr>
              <w:t>上半期は「障害者差別解消法」、下半期は「発達障害」について、それぞれ専門家をお呼びしての講演と、いくつかのグループに分かれて交流</w:t>
            </w:r>
            <w:r w:rsidR="0067260A">
              <w:rPr>
                <w:rFonts w:ascii="小塚明朝 Pro R" w:eastAsia="小塚明朝 Pro R" w:hAnsi="小塚明朝 Pro R" w:hint="eastAsia"/>
                <w:color w:val="262626"/>
              </w:rPr>
              <w:t>の機会を持ちました。</w:t>
            </w:r>
          </w:p>
          <w:p w:rsidR="0067260A" w:rsidRDefault="0067260A" w:rsidP="00803399">
            <w:pPr>
              <w:spacing w:line="360" w:lineRule="exact"/>
              <w:rPr>
                <w:rFonts w:ascii="小塚明朝 Pro R" w:eastAsia="小塚明朝 Pro R" w:hAnsi="小塚明朝 Pro R"/>
                <w:color w:val="262626"/>
              </w:rPr>
            </w:pPr>
          </w:p>
          <w:p w:rsidR="0067260A" w:rsidRDefault="0067260A"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今年度の取り組みについて。</w:t>
            </w:r>
          </w:p>
          <w:p w:rsidR="0067260A" w:rsidRDefault="0067260A"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年４回の</w:t>
            </w:r>
            <w:r w:rsidRPr="00293404">
              <w:rPr>
                <w:rFonts w:ascii="小塚ゴシック Pro B" w:eastAsia="小塚ゴシック Pro B" w:hAnsi="小塚ゴシック Pro B" w:hint="eastAsia"/>
                <w:color w:val="262626"/>
              </w:rPr>
              <w:t>「全体会」</w:t>
            </w:r>
            <w:r>
              <w:rPr>
                <w:rFonts w:ascii="小塚明朝 Pro R" w:eastAsia="小塚明朝 Pro R" w:hAnsi="小塚明朝 Pro R" w:hint="eastAsia"/>
                <w:color w:val="262626"/>
              </w:rPr>
              <w:t>、毎月実施の</w:t>
            </w:r>
            <w:r w:rsidRPr="00293404">
              <w:rPr>
                <w:rFonts w:ascii="小塚ゴシック Pro B" w:eastAsia="小塚ゴシック Pro B" w:hAnsi="小塚ゴシック Pro B" w:hint="eastAsia"/>
                <w:color w:val="262626"/>
              </w:rPr>
              <w:t>「事務局会議」</w:t>
            </w:r>
            <w:r>
              <w:rPr>
                <w:rFonts w:ascii="小塚明朝 Pro R" w:eastAsia="小塚明朝 Pro R" w:hAnsi="小塚明朝 Pro R" w:hint="eastAsia"/>
                <w:color w:val="262626"/>
              </w:rPr>
              <w:t>は、引き続き実施する予定です。「事務局会議」には、指定特定相談支援事業所が参加していることから、以前から隔月で事例検討を行なっていますが、そちらも継続します。５年目を迎えたサービス等利用計画について、考える機会と</w:t>
            </w:r>
            <w:r w:rsidR="00293404">
              <w:rPr>
                <w:rFonts w:ascii="小塚明朝 Pro R" w:eastAsia="小塚明朝 Pro R" w:hAnsi="小塚明朝 Pro R" w:hint="eastAsia"/>
                <w:color w:val="262626"/>
              </w:rPr>
              <w:t>していきます</w:t>
            </w:r>
            <w:r>
              <w:rPr>
                <w:rFonts w:ascii="小塚明朝 Pro R" w:eastAsia="小塚明朝 Pro R" w:hAnsi="小塚明朝 Pro R" w:hint="eastAsia"/>
                <w:color w:val="262626"/>
              </w:rPr>
              <w:t>。</w:t>
            </w:r>
          </w:p>
          <w:p w:rsidR="0067260A" w:rsidRDefault="0067260A" w:rsidP="00803399">
            <w:pPr>
              <w:spacing w:line="360" w:lineRule="exact"/>
              <w:rPr>
                <w:rFonts w:ascii="小塚明朝 Pro R" w:eastAsia="小塚明朝 Pro R" w:hAnsi="小塚明朝 Pro R"/>
                <w:color w:val="262626"/>
              </w:rPr>
            </w:pPr>
            <w:r w:rsidRPr="00293404">
              <w:rPr>
                <w:rFonts w:ascii="小塚ゴシック Pro B" w:eastAsia="小塚ゴシック Pro B" w:hAnsi="小塚ゴシック Pro B" w:hint="eastAsia"/>
                <w:color w:val="262626"/>
              </w:rPr>
              <w:t>「まもる」部会</w:t>
            </w:r>
            <w:r>
              <w:rPr>
                <w:rFonts w:ascii="小塚明朝 Pro R" w:eastAsia="小塚明朝 Pro R" w:hAnsi="小塚明朝 Pro R" w:hint="eastAsia"/>
                <w:color w:val="262626"/>
              </w:rPr>
              <w:t>は、本人主体の視点で考えることを、ケースを通じて行なっています。今年度もそれは変わらず、様々なケースの抱える課題を掘り下げていきたいと思います。また、権利擁護に関する制度についても勉強していきたいと考えています。</w:t>
            </w:r>
          </w:p>
          <w:p w:rsidR="0067260A" w:rsidRDefault="0067260A" w:rsidP="00803399">
            <w:pPr>
              <w:spacing w:line="360" w:lineRule="exact"/>
              <w:rPr>
                <w:rFonts w:ascii="小塚明朝 Pro R" w:eastAsia="小塚明朝 Pro R" w:hAnsi="小塚明朝 Pro R"/>
                <w:color w:val="262626"/>
              </w:rPr>
            </w:pPr>
            <w:r w:rsidRPr="00293404">
              <w:rPr>
                <w:rFonts w:ascii="小塚ゴシック Pro B" w:eastAsia="小塚ゴシック Pro B" w:hAnsi="小塚ゴシック Pro B" w:hint="eastAsia"/>
                <w:color w:val="262626"/>
              </w:rPr>
              <w:t>「しる」部会</w:t>
            </w:r>
            <w:r>
              <w:rPr>
                <w:rFonts w:ascii="小塚明朝 Pro R" w:eastAsia="小塚明朝 Pro R" w:hAnsi="小塚明朝 Pro R" w:hint="eastAsia"/>
                <w:color w:val="262626"/>
              </w:rPr>
              <w:t>は、知ること、知ったことを広めること、を主眼に活動しています。情報発信について検討するとともに、地域の課題である「就労している人の余暇」</w:t>
            </w:r>
            <w:r w:rsidR="00337AA3">
              <w:rPr>
                <w:rFonts w:ascii="小塚明朝 Pro R" w:eastAsia="小塚明朝 Pro R" w:hAnsi="小塚明朝 Pro R" w:hint="eastAsia"/>
                <w:color w:val="262626"/>
              </w:rPr>
              <w:t>をどうしていくか、考えていきたいと思います。</w:t>
            </w:r>
          </w:p>
          <w:p w:rsidR="00337AA3" w:rsidRDefault="00337AA3" w:rsidP="00803399">
            <w:pPr>
              <w:spacing w:line="360" w:lineRule="exact"/>
              <w:rPr>
                <w:rFonts w:ascii="小塚明朝 Pro R" w:eastAsia="小塚明朝 Pro R" w:hAnsi="小塚明朝 Pro R"/>
                <w:color w:val="262626"/>
              </w:rPr>
            </w:pPr>
            <w:r w:rsidRPr="00293404">
              <w:rPr>
                <w:rFonts w:ascii="小塚ゴシック Pro B" w:eastAsia="小塚ゴシック Pro B" w:hAnsi="小塚ゴシック Pro B" w:hint="eastAsia"/>
                <w:color w:val="262626"/>
              </w:rPr>
              <w:t>「うごく」部会</w:t>
            </w:r>
            <w:r>
              <w:rPr>
                <w:rFonts w:ascii="小塚明朝 Pro R" w:eastAsia="小塚明朝 Pro R" w:hAnsi="小塚明朝 Pro R" w:hint="eastAsia"/>
                <w:color w:val="262626"/>
              </w:rPr>
              <w:t>は、障害のある方</w:t>
            </w:r>
            <w:r w:rsidR="00761188">
              <w:rPr>
                <w:rFonts w:ascii="小塚明朝 Pro R" w:eastAsia="小塚明朝 Pro R" w:hAnsi="小塚明朝 Pro R" w:hint="eastAsia"/>
                <w:color w:val="262626"/>
              </w:rPr>
              <w:t>の</w:t>
            </w:r>
            <w:r>
              <w:rPr>
                <w:rFonts w:ascii="小塚明朝 Pro R" w:eastAsia="小塚明朝 Pro R" w:hAnsi="小塚明朝 Pro R" w:hint="eastAsia"/>
                <w:color w:val="262626"/>
              </w:rPr>
              <w:t>移動と、それに付随する様々なことについて検討しています。移動に重要なヘルパーさんの</w:t>
            </w:r>
            <w:r w:rsidR="00761188">
              <w:rPr>
                <w:rFonts w:ascii="小塚明朝 Pro R" w:eastAsia="小塚明朝 Pro R" w:hAnsi="小塚明朝 Pro R" w:hint="eastAsia"/>
                <w:color w:val="262626"/>
              </w:rPr>
              <w:t>「</w:t>
            </w:r>
            <w:r>
              <w:rPr>
                <w:rFonts w:ascii="小塚明朝 Pro R" w:eastAsia="小塚明朝 Pro R" w:hAnsi="小塚明朝 Pro R" w:hint="eastAsia"/>
                <w:color w:val="262626"/>
              </w:rPr>
              <w:t>空き情報</w:t>
            </w:r>
            <w:r w:rsidR="00761188">
              <w:rPr>
                <w:rFonts w:ascii="小塚明朝 Pro R" w:eastAsia="小塚明朝 Pro R" w:hAnsi="小塚明朝 Pro R" w:hint="eastAsia"/>
                <w:color w:val="262626"/>
              </w:rPr>
              <w:t>」</w:t>
            </w:r>
            <w:r>
              <w:rPr>
                <w:rFonts w:ascii="小塚明朝 Pro R" w:eastAsia="小塚明朝 Pro R" w:hAnsi="小塚明朝 Pro R" w:hint="eastAsia"/>
                <w:color w:val="262626"/>
              </w:rPr>
              <w:t>を</w:t>
            </w:r>
            <w:r w:rsidR="00761188">
              <w:rPr>
                <w:rFonts w:ascii="小塚明朝 Pro R" w:eastAsia="小塚明朝 Pro R" w:hAnsi="小塚明朝 Pro R" w:hint="eastAsia"/>
                <w:color w:val="262626"/>
              </w:rPr>
              <w:t>、事業所さんの間で</w:t>
            </w:r>
            <w:r>
              <w:rPr>
                <w:rFonts w:ascii="小塚明朝 Pro R" w:eastAsia="小塚明朝 Pro R" w:hAnsi="小塚明朝 Pro R" w:hint="eastAsia"/>
                <w:color w:val="262626"/>
              </w:rPr>
              <w:t>共有</w:t>
            </w:r>
            <w:r w:rsidR="00761188">
              <w:rPr>
                <w:rFonts w:ascii="小塚明朝 Pro R" w:eastAsia="小塚明朝 Pro R" w:hAnsi="小塚明朝 Pro R" w:hint="eastAsia"/>
                <w:color w:val="262626"/>
              </w:rPr>
              <w:t>する</w:t>
            </w:r>
            <w:r>
              <w:rPr>
                <w:rFonts w:ascii="小塚明朝 Pro R" w:eastAsia="小塚明朝 Pro R" w:hAnsi="小塚明朝 Pro R" w:hint="eastAsia"/>
                <w:color w:val="262626"/>
              </w:rPr>
              <w:t>取り組みを継続して続けています。また、昨年からは、季節ごとの余暇支援での行き先を情報</w:t>
            </w:r>
            <w:r w:rsidR="00293404">
              <w:rPr>
                <w:rFonts w:ascii="小塚明朝 Pro R" w:eastAsia="小塚明朝 Pro R" w:hAnsi="小塚明朝 Pro R" w:hint="eastAsia"/>
                <w:color w:val="262626"/>
              </w:rPr>
              <w:t>紙</w:t>
            </w:r>
            <w:r w:rsidRPr="00293404">
              <w:rPr>
                <w:rFonts w:ascii="小塚ゴシック Pro B" w:eastAsia="小塚ゴシック Pro B" w:hAnsi="小塚ゴシック Pro B" w:hint="eastAsia"/>
                <w:color w:val="262626"/>
              </w:rPr>
              <w:t>「</w:t>
            </w:r>
            <w:r w:rsidR="00761188" w:rsidRPr="00293404">
              <w:rPr>
                <w:rFonts w:ascii="小塚ゴシック Pro B" w:eastAsia="小塚ゴシック Pro B" w:hAnsi="小塚ゴシック Pro B" w:hint="eastAsia"/>
                <w:color w:val="262626"/>
              </w:rPr>
              <w:t>どこいこめいと」</w:t>
            </w:r>
            <w:r w:rsidR="00293404">
              <w:rPr>
                <w:rFonts w:ascii="小塚明朝 Pro R" w:eastAsia="小塚明朝 Pro R" w:hAnsi="小塚明朝 Pro R" w:hint="eastAsia"/>
                <w:color w:val="262626"/>
              </w:rPr>
              <w:t>にまとめて</w:t>
            </w:r>
            <w:r w:rsidR="00761188">
              <w:rPr>
                <w:rFonts w:ascii="小塚明朝 Pro R" w:eastAsia="小塚明朝 Pro R" w:hAnsi="小塚明朝 Pro R" w:hint="eastAsia"/>
                <w:color w:val="262626"/>
              </w:rPr>
              <w:t>発行しています。</w:t>
            </w:r>
          </w:p>
          <w:p w:rsidR="00761188" w:rsidRDefault="00761188" w:rsidP="00803399">
            <w:pPr>
              <w:spacing w:line="360" w:lineRule="exact"/>
              <w:rPr>
                <w:rFonts w:ascii="小塚明朝 Pro R" w:eastAsia="小塚明朝 Pro R" w:hAnsi="小塚明朝 Pro R"/>
                <w:color w:val="262626"/>
              </w:rPr>
            </w:pPr>
            <w:r w:rsidRPr="00293404">
              <w:rPr>
                <w:rFonts w:ascii="小塚ゴシック Pro B" w:eastAsia="小塚ゴシック Pro B" w:hAnsi="小塚ゴシック Pro B" w:hint="eastAsia"/>
                <w:color w:val="262626"/>
              </w:rPr>
              <w:t>「そだつ」部会</w:t>
            </w:r>
            <w:r>
              <w:rPr>
                <w:rFonts w:ascii="小塚明朝 Pro R" w:eastAsia="小塚明朝 Pro R" w:hAnsi="小塚明朝 Pro R" w:hint="eastAsia"/>
                <w:color w:val="262626"/>
              </w:rPr>
              <w:t>は、児童関係の事業所さんの集まりです。事業所の数が増えており頼もしいですが、一方で児童福祉の基本の重要性も言われています。部会として、「障害児」ではなく「子ども全体」という視点をもって取り組んでいこうと考えています。</w:t>
            </w:r>
          </w:p>
          <w:p w:rsidR="005274CB" w:rsidRDefault="00761188" w:rsidP="00803399">
            <w:pPr>
              <w:spacing w:line="360" w:lineRule="exact"/>
              <w:rPr>
                <w:rFonts w:ascii="小塚明朝 Pro R" w:eastAsia="小塚明朝 Pro R" w:hAnsi="小塚明朝 Pro R"/>
                <w:color w:val="262626"/>
              </w:rPr>
            </w:pPr>
            <w:r w:rsidRPr="00293404">
              <w:rPr>
                <w:rFonts w:ascii="小塚ゴシック Pro B" w:eastAsia="小塚ゴシック Pro B" w:hAnsi="小塚ゴシック Pro B" w:hint="eastAsia"/>
                <w:color w:val="262626"/>
              </w:rPr>
              <w:t>「事業者連絡会」</w:t>
            </w:r>
            <w:r>
              <w:rPr>
                <w:rFonts w:ascii="小塚明朝 Pro R" w:eastAsia="小塚明朝 Pro R" w:hAnsi="小塚明朝 Pro R" w:hint="eastAsia"/>
                <w:color w:val="262626"/>
              </w:rPr>
              <w:t>は、昨年度同様、２回を予定しています。引き続き「顔の見えるつながり」を作る一助にしていただければ、と思います。講演・研修の部分では、「ひきこもり支援」「高齢者福祉とのつながり」などいろいろとご提案もいただいております。企画の参考にさせていただきますので、アイデアをお持ちの方はお聞かせください。昨年度はご参加いただけなかったみなさまにも足を運んでいただけるよう、知恵を絞ってまいります。</w:t>
            </w:r>
          </w:p>
          <w:p w:rsidR="00761188" w:rsidRPr="00761188" w:rsidRDefault="00761188" w:rsidP="00803399">
            <w:pPr>
              <w:spacing w:line="360" w:lineRule="exact"/>
              <w:rPr>
                <w:rFonts w:ascii="小塚明朝 Pro R" w:eastAsia="小塚明朝 Pro R" w:hAnsi="小塚明朝 Pro R"/>
                <w:color w:val="262626"/>
              </w:rPr>
            </w:pPr>
          </w:p>
          <w:p w:rsidR="00CC232F" w:rsidRDefault="00CC232F" w:rsidP="00803399">
            <w:pPr>
              <w:spacing w:line="360" w:lineRule="exact"/>
              <w:rPr>
                <w:rFonts w:ascii="HGP創英角ﾎﾟｯﾌﾟ体" w:eastAsia="HGP創英角ﾎﾟｯﾌﾟ体" w:hAnsi="HGP創英角ﾎﾟｯﾌﾟ体"/>
                <w:sz w:val="32"/>
                <w:szCs w:val="32"/>
              </w:rPr>
            </w:pPr>
            <w:r>
              <w:rPr>
                <w:rFonts w:ascii="小塚明朝 Pro R" w:eastAsia="小塚明朝 Pro R" w:hAnsi="小塚明朝 Pro R" w:hint="eastAsia"/>
                <w:color w:val="262626"/>
              </w:rPr>
              <w:t>次回の全体会は</w:t>
            </w:r>
            <w:r w:rsidR="00831618">
              <w:rPr>
                <w:rFonts w:ascii="小塚明朝 Pro R" w:eastAsia="小塚明朝 Pro R" w:hAnsi="小塚明朝 Pro R" w:hint="eastAsia"/>
                <w:color w:val="262626"/>
              </w:rPr>
              <w:t>、</w:t>
            </w:r>
            <w:r w:rsidR="00293404">
              <w:rPr>
                <w:rFonts w:ascii="小塚明朝 Pro R" w:eastAsia="小塚明朝 Pro R" w:hAnsi="小塚明朝 Pro R" w:hint="eastAsia"/>
                <w:color w:val="262626"/>
              </w:rPr>
              <w:t>7</w:t>
            </w:r>
            <w:r>
              <w:rPr>
                <w:rFonts w:ascii="小塚明朝 Pro R" w:eastAsia="小塚明朝 Pro R" w:hAnsi="小塚明朝 Pro R" w:hint="eastAsia"/>
                <w:color w:val="262626"/>
              </w:rPr>
              <w:t>月を予定しています。構成員のみなさま、よろしくお願いいたします。</w:t>
            </w:r>
          </w:p>
        </w:tc>
      </w:tr>
      <w:tr w:rsidR="00803399" w:rsidTr="00803399">
        <w:trPr>
          <w:trHeight w:val="473"/>
        </w:trPr>
        <w:tc>
          <w:tcPr>
            <w:tcW w:w="284" w:type="dxa"/>
            <w:tcBorders>
              <w:top w:val="single" w:sz="4" w:space="0" w:color="auto"/>
              <w:left w:val="single" w:sz="4" w:space="0" w:color="0070C0"/>
              <w:bottom w:val="single" w:sz="4" w:space="0" w:color="0070C0"/>
              <w:right w:val="single" w:sz="4" w:space="0" w:color="0070C0"/>
            </w:tcBorders>
            <w:shd w:val="clear" w:color="auto" w:fill="0070C0"/>
          </w:tcPr>
          <w:p w:rsidR="00803399" w:rsidRDefault="00803399" w:rsidP="00DC6677">
            <w:pPr>
              <w:spacing w:line="360" w:lineRule="exact"/>
            </w:pPr>
          </w:p>
        </w:tc>
        <w:tc>
          <w:tcPr>
            <w:tcW w:w="10489" w:type="dxa"/>
            <w:tcBorders>
              <w:top w:val="single" w:sz="4" w:space="0" w:color="auto"/>
              <w:left w:val="single" w:sz="4" w:space="0" w:color="0070C0"/>
              <w:bottom w:val="single" w:sz="4" w:space="0" w:color="0070C0"/>
              <w:right w:val="single" w:sz="4" w:space="0" w:color="auto"/>
            </w:tcBorders>
            <w:shd w:val="clear" w:color="auto" w:fill="DAEEF3"/>
            <w:vAlign w:val="center"/>
          </w:tcPr>
          <w:p w:rsidR="00FC78D9" w:rsidRDefault="00293404"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第２回</w:t>
            </w:r>
            <w:r w:rsidR="00FC78D9">
              <w:rPr>
                <w:rFonts w:ascii="HGP創英角ﾎﾟｯﾌﾟ体" w:eastAsia="HGP創英角ﾎﾟｯﾌﾟ体" w:hAnsi="HGP創英角ﾎﾟｯﾌﾟ体" w:hint="eastAsia"/>
                <w:sz w:val="32"/>
                <w:szCs w:val="32"/>
              </w:rPr>
              <w:t>「</w:t>
            </w:r>
            <w:r>
              <w:rPr>
                <w:rFonts w:ascii="HGP創英角ﾎﾟｯﾌﾟ体" w:eastAsia="HGP創英角ﾎﾟｯﾌﾟ体" w:hAnsi="HGP創英角ﾎﾟｯﾌﾟ体" w:hint="eastAsia"/>
                <w:sz w:val="32"/>
                <w:szCs w:val="32"/>
              </w:rPr>
              <w:t>事業者連絡会</w:t>
            </w:r>
            <w:r w:rsidR="00FC78D9">
              <w:rPr>
                <w:rFonts w:ascii="HGP創英角ﾎﾟｯﾌﾟ体" w:eastAsia="HGP創英角ﾎﾟｯﾌﾟ体" w:hAnsi="HGP創英角ﾎﾟｯﾌﾟ体" w:hint="eastAsia"/>
                <w:sz w:val="32"/>
                <w:szCs w:val="32"/>
              </w:rPr>
              <w:t>」を開催しました。</w:t>
            </w:r>
          </w:p>
        </w:tc>
      </w:tr>
      <w:tr w:rsidR="00FE31B7" w:rsidTr="00E922BC">
        <w:trPr>
          <w:trHeight w:val="6273"/>
        </w:trPr>
        <w:tc>
          <w:tcPr>
            <w:tcW w:w="284" w:type="dxa"/>
            <w:tcBorders>
              <w:top w:val="single" w:sz="4" w:space="0" w:color="0070C0"/>
              <w:left w:val="single" w:sz="4" w:space="0" w:color="auto"/>
              <w:bottom w:val="single" w:sz="4" w:space="0" w:color="auto"/>
              <w:right w:val="nil"/>
            </w:tcBorders>
          </w:tcPr>
          <w:p w:rsidR="00FE31B7" w:rsidRDefault="00FE31B7" w:rsidP="00DC6677">
            <w:pPr>
              <w:spacing w:line="360" w:lineRule="exact"/>
            </w:pPr>
          </w:p>
        </w:tc>
        <w:tc>
          <w:tcPr>
            <w:tcW w:w="10489" w:type="dxa"/>
            <w:tcBorders>
              <w:top w:val="single" w:sz="4" w:space="0" w:color="0070C0"/>
              <w:left w:val="nil"/>
              <w:bottom w:val="single" w:sz="4" w:space="0" w:color="auto"/>
              <w:right w:val="single" w:sz="4" w:space="0" w:color="auto"/>
            </w:tcBorders>
          </w:tcPr>
          <w:p w:rsidR="00293404" w:rsidRDefault="00293404" w:rsidP="00DC6677">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平成28年３月９日（水）、</w:t>
            </w:r>
            <w:r w:rsidR="00FC78D9">
              <w:rPr>
                <w:rFonts w:ascii="小塚明朝 Pro R" w:eastAsia="小塚明朝 Pro R" w:hAnsi="小塚明朝 Pro R" w:hint="eastAsia"/>
                <w:color w:val="262626"/>
              </w:rPr>
              <w:t>名東区在宅サービスセンターの研修室をお借りして、第2回の</w:t>
            </w:r>
            <w:r w:rsidR="00FC78D9" w:rsidRPr="00FC78D9">
              <w:rPr>
                <w:rFonts w:ascii="小塚ゴシック Pro B" w:eastAsia="小塚ゴシック Pro B" w:hAnsi="小塚ゴシック Pro B" w:hint="eastAsia"/>
                <w:color w:val="262626"/>
              </w:rPr>
              <w:t>「事業者連絡会」</w:t>
            </w:r>
            <w:r w:rsidR="00FC78D9">
              <w:rPr>
                <w:rFonts w:ascii="小塚明朝 Pro R" w:eastAsia="小塚明朝 Pro R" w:hAnsi="小塚明朝 Pro R" w:hint="eastAsia"/>
                <w:color w:val="262626"/>
              </w:rPr>
              <w:t>を開催いたしました。</w:t>
            </w:r>
          </w:p>
          <w:p w:rsidR="00FC78D9" w:rsidRDefault="002C3E11" w:rsidP="00FC78D9">
            <w:pPr>
              <w:spacing w:line="360" w:lineRule="exact"/>
              <w:rPr>
                <w:rFonts w:ascii="小塚明朝 Pro R" w:eastAsia="小塚明朝 Pro R" w:hAnsi="小塚明朝 Pro R"/>
                <w:color w:val="262626"/>
              </w:rPr>
            </w:pPr>
            <w:r>
              <w:rPr>
                <w:rFonts w:ascii="小塚明朝 Pro R" w:eastAsia="小塚明朝 Pro R" w:hAnsi="小塚明朝 Pro R"/>
                <w:noProof/>
                <w:color w:val="262626"/>
              </w:rPr>
              <w:drawing>
                <wp:anchor distT="0" distB="0" distL="114300" distR="114300" simplePos="0" relativeHeight="251675648" behindDoc="1" locked="0" layoutInCell="1" allowOverlap="1" wp14:anchorId="75F620AB" wp14:editId="7E50409F">
                  <wp:simplePos x="0" y="0"/>
                  <wp:positionH relativeFrom="column">
                    <wp:posOffset>2907030</wp:posOffset>
                  </wp:positionH>
                  <wp:positionV relativeFrom="paragraph">
                    <wp:posOffset>111760</wp:posOffset>
                  </wp:positionV>
                  <wp:extent cx="3435480" cy="2578320"/>
                  <wp:effectExtent l="0" t="0" r="0" b="0"/>
                  <wp:wrapTight wrapText="bothSides">
                    <wp:wrapPolygon edited="0">
                      <wp:start x="0" y="0"/>
                      <wp:lineTo x="0" y="21387"/>
                      <wp:lineTo x="21440" y="21387"/>
                      <wp:lineTo x="2144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第二回連絡会写真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5480" cy="2578320"/>
                          </a:xfrm>
                          <a:prstGeom prst="rect">
                            <a:avLst/>
                          </a:prstGeom>
                        </pic:spPr>
                      </pic:pic>
                    </a:graphicData>
                  </a:graphic>
                  <wp14:sizeRelH relativeFrom="page">
                    <wp14:pctWidth>0</wp14:pctWidth>
                  </wp14:sizeRelH>
                  <wp14:sizeRelV relativeFrom="page">
                    <wp14:pctHeight>0</wp14:pctHeight>
                  </wp14:sizeRelV>
                </wp:anchor>
              </w:drawing>
            </w:r>
            <w:r w:rsidR="00FC78D9">
              <w:rPr>
                <w:rFonts w:ascii="小塚明朝 Pro R" w:eastAsia="小塚明朝 Pro R" w:hAnsi="小塚明朝 Pro R" w:hint="eastAsia"/>
                <w:color w:val="262626"/>
              </w:rPr>
              <w:t>第１回目の「事業者連絡会」は、本年4月から施行されるいわゆる「障害者差別解消法」について、ソレイユ法律事務所の篠田弁護士にご講演いただき、そのあとグループに分かれての意見交換・交流の時間としました。おおむね好評をいただきましたが、「交流の時間が短い」「もっと話したい」という声も少なからずありました。</w:t>
            </w:r>
          </w:p>
          <w:p w:rsidR="00B1121E" w:rsidRDefault="00FC78D9" w:rsidP="00FC78D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そこで今回は、会の前半で長めの時間をとり、自己紹介から「こんな仕事をしています」「こんな人たち</w:t>
            </w:r>
            <w:r w:rsidR="00B1121E">
              <w:rPr>
                <w:rFonts w:ascii="小塚明朝 Pro R" w:eastAsia="小塚明朝 Pro R" w:hAnsi="小塚明朝 Pro R" w:hint="eastAsia"/>
                <w:color w:val="262626"/>
              </w:rPr>
              <w:t>と関わっています」というような事業所紹介をしていただこうということになりました。</w:t>
            </w:r>
          </w:p>
          <w:p w:rsidR="00FC78D9" w:rsidRDefault="00B1121E" w:rsidP="00FC78D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当日は、16事業所25名の方にご参加いただきました（事前申込では、もう少し多かったのですが……みなさんお忙しい……）。</w:t>
            </w:r>
            <w:r w:rsidR="002C3E11">
              <w:rPr>
                <w:rFonts w:ascii="小塚明朝 Pro R" w:eastAsia="小塚明朝 Pro R" w:hAnsi="小塚明朝 Pro R" w:hint="eastAsia"/>
                <w:color w:val="262626"/>
              </w:rPr>
              <w:t>5つのグループに分かれていただき、各グループには基幹相談支援センターのスタッフが進行として入りました。</w:t>
            </w:r>
            <w:r>
              <w:rPr>
                <w:rFonts w:ascii="小塚明朝 Pro R" w:eastAsia="小塚明朝 Pro R" w:hAnsi="小塚明朝 Pro R" w:hint="eastAsia"/>
                <w:color w:val="262626"/>
              </w:rPr>
              <w:t>テーマがまったくなかった分、お話しにくい方がいらっしゃったかもしれませんが、どのグループでも話は盛り上がっていた様子でほっとしました。</w:t>
            </w:r>
          </w:p>
          <w:p w:rsidR="00B1121E" w:rsidRDefault="00B1121E" w:rsidP="00DC6677">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後半は、みよし市の「はしたにクリニック」院長・端谷毅先生をお招きして、「発達障害とこころの病気の仕組みと治療」という内容で講演していただきました。</w:t>
            </w:r>
            <w:r w:rsidR="002C3E11">
              <w:rPr>
                <w:rFonts w:ascii="小塚明朝 Pro R" w:eastAsia="小塚明朝 Pro R" w:hAnsi="小塚明朝 Pro R" w:hint="eastAsia"/>
                <w:color w:val="262626"/>
              </w:rPr>
              <w:t>元々、精神科ではなく脳が専門の先生から、「障害をいかにとらえるのか」「いろいろな分野で活躍している発達障害と思われる人」「発達障害の特徴（心の理論、感覚過敏等）」といった基本的な知識のおさらいのような話、そして</w:t>
            </w:r>
            <w:r w:rsidR="00D40065">
              <w:rPr>
                <w:rFonts w:ascii="小塚明朝 Pro R" w:eastAsia="小塚明朝 Pro R" w:hAnsi="小塚明朝 Pro R" w:hint="eastAsia"/>
                <w:color w:val="262626"/>
              </w:rPr>
              <w:t>脳の進化とその役割から睡眠と記憶の関係性、発達障害の特徴が二次障害を併発する可能性など、非常に熱い語り口で、一気にお話いただきまし</w:t>
            </w:r>
            <w:r w:rsidR="002A3A11">
              <w:rPr>
                <w:rFonts w:ascii="小塚明朝 Pro R" w:eastAsia="小塚明朝 Pro R" w:hAnsi="小塚明朝 Pro R" w:hint="eastAsia"/>
                <w:color w:val="262626"/>
              </w:rPr>
              <w:t>た。発達障害の知識の再確認と、普段あまり耳にすることのない脳の進化のお話は興味深かったのではないかと思います。端谷先生、ありがとうございました。</w:t>
            </w:r>
          </w:p>
          <w:p w:rsidR="00E922BC" w:rsidRPr="00841E91" w:rsidRDefault="002A3A11" w:rsidP="00841E9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今年度も、事業所連絡会を開催する予定です。ふるってご参加ください。</w:t>
            </w:r>
          </w:p>
        </w:tc>
      </w:tr>
    </w:tbl>
    <w:p w:rsidR="00C13FF8" w:rsidRPr="00841E91" w:rsidRDefault="00C13FF8" w:rsidP="00070182"/>
    <w:tbl>
      <w:tblPr>
        <w:tblW w:w="10599" w:type="dxa"/>
        <w:tblInd w:w="108" w:type="dxa"/>
        <w:tblBorders>
          <w:top w:val="double" w:sz="18" w:space="0" w:color="auto"/>
          <w:left w:val="double" w:sz="18" w:space="0" w:color="auto"/>
          <w:bottom w:val="double" w:sz="18" w:space="0" w:color="auto"/>
          <w:right w:val="double" w:sz="18"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rsidTr="0063366B">
        <w:tc>
          <w:tcPr>
            <w:tcW w:w="355" w:type="dxa"/>
            <w:shd w:val="clear" w:color="auto" w:fill="000000" w:themeFill="text1"/>
          </w:tcPr>
          <w:p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rsidR="00F162B5" w:rsidRPr="000C782B" w:rsidRDefault="00F162B5" w:rsidP="00F162B5">
            <w:pPr>
              <w:spacing w:line="360" w:lineRule="exact"/>
              <w:rPr>
                <w:rFonts w:ascii="HGP創英角ﾎﾟｯﾌﾟ体" w:eastAsia="HGP創英角ﾎﾟｯﾌﾟ体"/>
                <w:sz w:val="36"/>
                <w:szCs w:val="36"/>
              </w:rPr>
            </w:pPr>
            <w:r w:rsidRPr="000C782B">
              <w:rPr>
                <w:rFonts w:ascii="HGP創英角ﾎﾟｯﾌﾟ体" w:eastAsia="HGP創英角ﾎﾟｯﾌﾟ体" w:hint="eastAsia"/>
                <w:sz w:val="36"/>
                <w:szCs w:val="36"/>
              </w:rPr>
              <w:t>協議会からのお知らせ</w:t>
            </w:r>
          </w:p>
        </w:tc>
      </w:tr>
      <w:tr w:rsidR="000C782B" w:rsidTr="0063366B">
        <w:tc>
          <w:tcPr>
            <w:tcW w:w="355" w:type="dxa"/>
          </w:tcPr>
          <w:p w:rsidR="000C782B" w:rsidRPr="003864F1" w:rsidRDefault="000C782B" w:rsidP="00FC78D9">
            <w:pPr>
              <w:spacing w:line="360" w:lineRule="exact"/>
              <w:ind w:right="840"/>
              <w:rPr>
                <w:rFonts w:ascii="メイリオ" w:eastAsia="メイリオ" w:hAnsi="メイリオ"/>
              </w:rPr>
            </w:pPr>
          </w:p>
        </w:tc>
        <w:tc>
          <w:tcPr>
            <w:tcW w:w="355" w:type="dxa"/>
            <w:tcBorders>
              <w:top w:val="nil"/>
              <w:bottom w:val="nil"/>
            </w:tcBorders>
            <w:shd w:val="clear" w:color="auto" w:fill="auto"/>
            <w:vAlign w:val="center"/>
          </w:tcPr>
          <w:p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必要性を強く感じる話題など、ご連絡いただければ部会活動や研修会の企画につなげたいと思います。</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Pr="000C782B">
              <w:rPr>
                <w:rFonts w:ascii="小塚ゴシック Pro B" w:eastAsia="小塚ゴシック Pro B" w:hAnsi="小塚ゴシック Pro B" w:hint="eastAsia"/>
                <w:color w:val="262626"/>
                <w:szCs w:val="21"/>
                <w:bdr w:val="single" w:sz="4" w:space="0" w:color="auto"/>
              </w:rPr>
              <w:t>ＵＲＬ：</w:t>
            </w:r>
            <w:r w:rsidRPr="000C782B">
              <w:rPr>
                <w:rFonts w:ascii="小塚ゴシック Pro B" w:eastAsia="小塚ゴシック Pro B" w:hAnsi="小塚ゴシック Pro B"/>
                <w:color w:val="262626"/>
                <w:szCs w:val="21"/>
                <w:bdr w:val="single" w:sz="4" w:space="0" w:color="auto"/>
              </w:rPr>
              <w:t>http://meito-kikan.sblo.jp/</w:t>
            </w:r>
          </w:p>
        </w:tc>
      </w:tr>
      <w:tr w:rsidR="000C782B" w:rsidTr="0063366B">
        <w:tc>
          <w:tcPr>
            <w:tcW w:w="355" w:type="dxa"/>
          </w:tcPr>
          <w:p w:rsidR="000C782B" w:rsidRDefault="000C782B" w:rsidP="00FC78D9">
            <w:pPr>
              <w:ind w:right="840"/>
            </w:pPr>
          </w:p>
        </w:tc>
        <w:tc>
          <w:tcPr>
            <w:tcW w:w="355" w:type="dxa"/>
            <w:tcBorders>
              <w:top w:val="nil"/>
              <w:bottom w:val="nil"/>
            </w:tcBorders>
            <w:shd w:val="clear" w:color="auto" w:fill="auto"/>
          </w:tcPr>
          <w:p w:rsidR="000C782B" w:rsidRDefault="000C782B" w:rsidP="00FC78D9">
            <w:pPr>
              <w:ind w:right="840"/>
            </w:pPr>
          </w:p>
        </w:tc>
        <w:tc>
          <w:tcPr>
            <w:tcW w:w="9885" w:type="dxa"/>
            <w:vMerge/>
          </w:tcPr>
          <w:p w:rsidR="000C782B" w:rsidRDefault="000C782B" w:rsidP="00FC78D9">
            <w:pPr>
              <w:ind w:firstLineChars="500" w:firstLine="1050"/>
            </w:pPr>
          </w:p>
        </w:tc>
      </w:tr>
      <w:tr w:rsidR="000C782B" w:rsidTr="0063366B">
        <w:tc>
          <w:tcPr>
            <w:tcW w:w="355" w:type="dxa"/>
          </w:tcPr>
          <w:p w:rsidR="000C782B" w:rsidRDefault="000C782B" w:rsidP="00FC78D9">
            <w:pPr>
              <w:ind w:right="840"/>
            </w:pPr>
          </w:p>
        </w:tc>
        <w:tc>
          <w:tcPr>
            <w:tcW w:w="355" w:type="dxa"/>
            <w:tcBorders>
              <w:top w:val="nil"/>
              <w:bottom w:val="double" w:sz="18" w:space="0" w:color="auto"/>
            </w:tcBorders>
            <w:shd w:val="clear" w:color="auto" w:fill="auto"/>
          </w:tcPr>
          <w:p w:rsidR="000C782B" w:rsidRDefault="000C782B" w:rsidP="00FC78D9">
            <w:pPr>
              <w:ind w:right="840"/>
            </w:pPr>
          </w:p>
        </w:tc>
        <w:tc>
          <w:tcPr>
            <w:tcW w:w="9885" w:type="dxa"/>
            <w:vMerge/>
          </w:tcPr>
          <w:p w:rsidR="000C782B" w:rsidRDefault="000C782B" w:rsidP="00FC78D9">
            <w:pPr>
              <w:ind w:right="840"/>
            </w:pPr>
          </w:p>
        </w:tc>
      </w:tr>
    </w:tbl>
    <w:p w:rsidR="00070182" w:rsidRPr="000C782B" w:rsidRDefault="00341CA0" w:rsidP="00070182">
      <w:r>
        <w:rPr>
          <w:noProof/>
        </w:rPr>
        <mc:AlternateContent>
          <mc:Choice Requires="wps">
            <w:drawing>
              <wp:anchor distT="0" distB="0" distL="114300" distR="114300" simplePos="0" relativeHeight="251672576" behindDoc="0" locked="0" layoutInCell="1" allowOverlap="1" wp14:anchorId="2599D353" wp14:editId="194CCB01">
                <wp:simplePos x="0" y="0"/>
                <wp:positionH relativeFrom="column">
                  <wp:posOffset>87630</wp:posOffset>
                </wp:positionH>
                <wp:positionV relativeFrom="paragraph">
                  <wp:posOffset>90805</wp:posOffset>
                </wp:positionV>
                <wp:extent cx="2952750" cy="819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5275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9" w:rsidRPr="00342D74" w:rsidRDefault="00FC78D9"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FC78D9" w:rsidRPr="00342D74" w:rsidRDefault="00342D74"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九州の</w:t>
                            </w:r>
                            <w:r w:rsidRPr="00342D74">
                              <w:rPr>
                                <w:rFonts w:ascii="小塚明朝 Pro R" w:eastAsia="小塚明朝 Pro R" w:hAnsi="小塚明朝 Pro R"/>
                                <w:sz w:val="16"/>
                                <w:szCs w:val="16"/>
                              </w:rPr>
                              <w:t>地震で被害に遭われた方、</w:t>
                            </w:r>
                            <w:r w:rsidRPr="00342D74">
                              <w:rPr>
                                <w:rFonts w:ascii="小塚明朝 Pro R" w:eastAsia="小塚明朝 Pro R" w:hAnsi="小塚明朝 Pro R" w:hint="eastAsia"/>
                                <w:sz w:val="16"/>
                                <w:szCs w:val="16"/>
                              </w:rPr>
                              <w:t>お見舞い</w:t>
                            </w:r>
                            <w:r w:rsidRPr="00342D74">
                              <w:rPr>
                                <w:rFonts w:ascii="小塚明朝 Pro R" w:eastAsia="小塚明朝 Pro R" w:hAnsi="小塚明朝 Pro R"/>
                                <w:sz w:val="16"/>
                                <w:szCs w:val="16"/>
                              </w:rPr>
                              <w:t>申し上げます。</w:t>
                            </w:r>
                            <w:r w:rsidRPr="00342D74">
                              <w:rPr>
                                <w:rFonts w:ascii="小塚明朝 Pro R" w:eastAsia="小塚明朝 Pro R" w:hAnsi="小塚明朝 Pro R" w:hint="eastAsia"/>
                                <w:sz w:val="16"/>
                                <w:szCs w:val="16"/>
                              </w:rPr>
                              <w:t>日本に</w:t>
                            </w:r>
                            <w:r>
                              <w:rPr>
                                <w:rFonts w:ascii="小塚明朝 Pro R" w:eastAsia="小塚明朝 Pro R" w:hAnsi="小塚明朝 Pro R"/>
                                <w:sz w:val="16"/>
                                <w:szCs w:val="16"/>
                              </w:rPr>
                              <w:t>住む以上、あの規模の災害</w:t>
                            </w:r>
                            <w:r>
                              <w:rPr>
                                <w:rFonts w:ascii="小塚明朝 Pro R" w:eastAsia="小塚明朝 Pro R" w:hAnsi="小塚明朝 Pro R" w:hint="eastAsia"/>
                                <w:sz w:val="16"/>
                                <w:szCs w:val="16"/>
                              </w:rPr>
                              <w:t>に</w:t>
                            </w:r>
                            <w:r>
                              <w:rPr>
                                <w:rFonts w:ascii="小塚明朝 Pro R" w:eastAsia="小塚明朝 Pro R" w:hAnsi="小塚明朝 Pro R"/>
                                <w:sz w:val="16"/>
                                <w:szCs w:val="16"/>
                              </w:rPr>
                              <w:t>は、どこで</w:t>
                            </w:r>
                            <w:r>
                              <w:rPr>
                                <w:rFonts w:ascii="小塚明朝 Pro R" w:eastAsia="小塚明朝 Pro R" w:hAnsi="小塚明朝 Pro R" w:hint="eastAsia"/>
                                <w:sz w:val="16"/>
                                <w:szCs w:val="16"/>
                              </w:rPr>
                              <w:t>遭遇</w:t>
                            </w:r>
                            <w:r>
                              <w:rPr>
                                <w:rFonts w:ascii="小塚明朝 Pro R" w:eastAsia="小塚明朝 Pro R" w:hAnsi="小塚明朝 Pro R"/>
                                <w:sz w:val="16"/>
                                <w:szCs w:val="16"/>
                              </w:rPr>
                              <w:t>しても不思議ではないのだ、と</w:t>
                            </w:r>
                            <w:r>
                              <w:rPr>
                                <w:rFonts w:ascii="小塚明朝 Pro R" w:eastAsia="小塚明朝 Pro R" w:hAnsi="小塚明朝 Pro R" w:hint="eastAsia"/>
                                <w:sz w:val="16"/>
                                <w:szCs w:val="16"/>
                              </w:rPr>
                              <w:t>再度認識を</w:t>
                            </w:r>
                            <w:r>
                              <w:rPr>
                                <w:rFonts w:ascii="小塚明朝 Pro R" w:eastAsia="小塚明朝 Pro R" w:hAnsi="小塚明朝 Pro R"/>
                                <w:sz w:val="16"/>
                                <w:szCs w:val="16"/>
                              </w:rPr>
                              <w:t>改め</w:t>
                            </w:r>
                            <w:r>
                              <w:rPr>
                                <w:rFonts w:ascii="小塚明朝 Pro R" w:eastAsia="小塚明朝 Pro R" w:hAnsi="小塚明朝 Pro R" w:hint="eastAsia"/>
                                <w:sz w:val="16"/>
                                <w:szCs w:val="16"/>
                              </w:rPr>
                              <w:t>ました。</w:t>
                            </w:r>
                            <w:r w:rsidR="00FC78D9"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D353" id="_x0000_t202" coordsize="21600,21600" o:spt="202" path="m,l,21600r21600,l21600,xe">
                <v:stroke joinstyle="miter"/>
                <v:path gradientshapeok="t" o:connecttype="rect"/>
              </v:shapetype>
              <v:shape id="テキスト ボックス 11" o:spid="_x0000_s1027" type="#_x0000_t202" style="position:absolute;left:0;text-align:left;margin-left:6.9pt;margin-top:7.15pt;width:232.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" filled="f" stroked="f" strokeweight=".5pt">
                <v:textbox>
                  <w:txbxContent>
                    <w:p w:rsidR="00FC78D9" w:rsidRPr="00342D74" w:rsidRDefault="00FC78D9"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FC78D9" w:rsidRPr="00342D74" w:rsidRDefault="00342D74"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九州の</w:t>
                      </w:r>
                      <w:r w:rsidRPr="00342D74">
                        <w:rPr>
                          <w:rFonts w:ascii="小塚明朝 Pro R" w:eastAsia="小塚明朝 Pro R" w:hAnsi="小塚明朝 Pro R"/>
                          <w:sz w:val="16"/>
                          <w:szCs w:val="16"/>
                        </w:rPr>
                        <w:t>地震で被害に遭われた方、</w:t>
                      </w:r>
                      <w:r w:rsidRPr="00342D74">
                        <w:rPr>
                          <w:rFonts w:ascii="小塚明朝 Pro R" w:eastAsia="小塚明朝 Pro R" w:hAnsi="小塚明朝 Pro R" w:hint="eastAsia"/>
                          <w:sz w:val="16"/>
                          <w:szCs w:val="16"/>
                        </w:rPr>
                        <w:t>お見舞い</w:t>
                      </w:r>
                      <w:r w:rsidRPr="00342D74">
                        <w:rPr>
                          <w:rFonts w:ascii="小塚明朝 Pro R" w:eastAsia="小塚明朝 Pro R" w:hAnsi="小塚明朝 Pro R"/>
                          <w:sz w:val="16"/>
                          <w:szCs w:val="16"/>
                        </w:rPr>
                        <w:t>申し上げます。</w:t>
                      </w:r>
                      <w:r w:rsidRPr="00342D74">
                        <w:rPr>
                          <w:rFonts w:ascii="小塚明朝 Pro R" w:eastAsia="小塚明朝 Pro R" w:hAnsi="小塚明朝 Pro R" w:hint="eastAsia"/>
                          <w:sz w:val="16"/>
                          <w:szCs w:val="16"/>
                        </w:rPr>
                        <w:t>日本に</w:t>
                      </w:r>
                      <w:r>
                        <w:rPr>
                          <w:rFonts w:ascii="小塚明朝 Pro R" w:eastAsia="小塚明朝 Pro R" w:hAnsi="小塚明朝 Pro R"/>
                          <w:sz w:val="16"/>
                          <w:szCs w:val="16"/>
                        </w:rPr>
                        <w:t>住む以上、あの規模の災害</w:t>
                      </w:r>
                      <w:r>
                        <w:rPr>
                          <w:rFonts w:ascii="小塚明朝 Pro R" w:eastAsia="小塚明朝 Pro R" w:hAnsi="小塚明朝 Pro R" w:hint="eastAsia"/>
                          <w:sz w:val="16"/>
                          <w:szCs w:val="16"/>
                        </w:rPr>
                        <w:t>に</w:t>
                      </w:r>
                      <w:r>
                        <w:rPr>
                          <w:rFonts w:ascii="小塚明朝 Pro R" w:eastAsia="小塚明朝 Pro R" w:hAnsi="小塚明朝 Pro R"/>
                          <w:sz w:val="16"/>
                          <w:szCs w:val="16"/>
                        </w:rPr>
                        <w:t>は、どこで</w:t>
                      </w:r>
                      <w:r>
                        <w:rPr>
                          <w:rFonts w:ascii="小塚明朝 Pro R" w:eastAsia="小塚明朝 Pro R" w:hAnsi="小塚明朝 Pro R" w:hint="eastAsia"/>
                          <w:sz w:val="16"/>
                          <w:szCs w:val="16"/>
                        </w:rPr>
                        <w:t>遭遇</w:t>
                      </w:r>
                      <w:r>
                        <w:rPr>
                          <w:rFonts w:ascii="小塚明朝 Pro R" w:eastAsia="小塚明朝 Pro R" w:hAnsi="小塚明朝 Pro R"/>
                          <w:sz w:val="16"/>
                          <w:szCs w:val="16"/>
                        </w:rPr>
                        <w:t>しても不思議ではないのだ、と</w:t>
                      </w:r>
                      <w:r>
                        <w:rPr>
                          <w:rFonts w:ascii="小塚明朝 Pro R" w:eastAsia="小塚明朝 Pro R" w:hAnsi="小塚明朝 Pro R" w:hint="eastAsia"/>
                          <w:sz w:val="16"/>
                          <w:szCs w:val="16"/>
                        </w:rPr>
                        <w:t>再度</w:t>
                      </w:r>
                      <w:bookmarkStart w:id="1" w:name="_GoBack"/>
                      <w:bookmarkEnd w:id="1"/>
                      <w:r>
                        <w:rPr>
                          <w:rFonts w:ascii="小塚明朝 Pro R" w:eastAsia="小塚明朝 Pro R" w:hAnsi="小塚明朝 Pro R" w:hint="eastAsia"/>
                          <w:sz w:val="16"/>
                          <w:szCs w:val="16"/>
                        </w:rPr>
                        <w:t>認識を</w:t>
                      </w:r>
                      <w:r>
                        <w:rPr>
                          <w:rFonts w:ascii="小塚明朝 Pro R" w:eastAsia="小塚明朝 Pro R" w:hAnsi="小塚明朝 Pro R"/>
                          <w:sz w:val="16"/>
                          <w:szCs w:val="16"/>
                        </w:rPr>
                        <w:t>改め</w:t>
                      </w:r>
                      <w:r>
                        <w:rPr>
                          <w:rFonts w:ascii="小塚明朝 Pro R" w:eastAsia="小塚明朝 Pro R" w:hAnsi="小塚明朝 Pro R" w:hint="eastAsia"/>
                          <w:sz w:val="16"/>
                          <w:szCs w:val="16"/>
                        </w:rPr>
                        <w:t>ました。</w:t>
                      </w:r>
                      <w:r w:rsidR="00FC78D9" w:rsidRPr="00342D74">
                        <w:rPr>
                          <w:rFonts w:ascii="小塚明朝 Pro R" w:eastAsia="小塚明朝 Pro R" w:hAnsi="小塚明朝 Pro R" w:hint="eastAsia"/>
                          <w:sz w:val="16"/>
                          <w:szCs w:val="16"/>
                        </w:rPr>
                        <w:t>（Y）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3BF38BD" wp14:editId="29F078E3">
                <wp:simplePos x="0" y="0"/>
                <wp:positionH relativeFrom="margin">
                  <wp:align>right</wp:align>
                </wp:positionH>
                <wp:positionV relativeFrom="paragraph">
                  <wp:posOffset>163195</wp:posOffset>
                </wp:positionV>
                <wp:extent cx="4552950" cy="8096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5529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9" w:rsidRPr="00341CA0" w:rsidRDefault="00FC78D9" w:rsidP="0092061B">
                            <w:pPr>
                              <w:wordWrap w:val="0"/>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28</w:t>
                            </w:r>
                            <w:r w:rsidRPr="00341CA0">
                              <w:rPr>
                                <w:rFonts w:ascii="小塚ゴシック Pro R" w:eastAsia="小塚ゴシック Pro R" w:hAnsi="小塚ゴシック Pro R"/>
                                <w:sz w:val="18"/>
                                <w:szCs w:val="18"/>
                              </w:rPr>
                              <w:t>年</w:t>
                            </w:r>
                            <w:r w:rsidR="00342D74">
                              <w:rPr>
                                <w:rFonts w:ascii="小塚ゴシック Pro R" w:eastAsia="小塚ゴシック Pro R" w:hAnsi="小塚ゴシック Pro R" w:hint="eastAsia"/>
                                <w:sz w:val="18"/>
                                <w:szCs w:val="18"/>
                              </w:rPr>
                              <w:t>5</w:t>
                            </w:r>
                            <w:r w:rsidRPr="00341CA0">
                              <w:rPr>
                                <w:rFonts w:ascii="小塚ゴシック Pro R" w:eastAsia="小塚ゴシック Pro R" w:hAnsi="小塚ゴシック Pro R"/>
                                <w:sz w:val="18"/>
                                <w:szCs w:val="18"/>
                              </w:rPr>
                              <w:t>月</w:t>
                            </w:r>
                            <w:r w:rsidR="00342D74">
                              <w:rPr>
                                <w:rFonts w:ascii="小塚ゴシック Pro R" w:eastAsia="小塚ゴシック Pro R" w:hAnsi="小塚ゴシック Pro R" w:hint="eastAsia"/>
                                <w:sz w:val="18"/>
                                <w:szCs w:val="18"/>
                              </w:rPr>
                              <w:t>25</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r>
                              <w:rPr>
                                <w:rFonts w:ascii="小塚ゴシック Pro R" w:eastAsia="小塚ゴシック Pro R" w:hAnsi="小塚ゴシック Pro R" w:hint="eastAsia"/>
                                <w:sz w:val="18"/>
                                <w:szCs w:val="18"/>
                              </w:rPr>
                              <w:t xml:space="preserve">　　</w:t>
                            </w:r>
                          </w:p>
                          <w:p w:rsidR="00FC78D9" w:rsidRDefault="00FC78D9" w:rsidP="00341CA0">
                            <w:pPr>
                              <w:wordWrap w:val="0"/>
                              <w:spacing w:line="240" w:lineRule="exact"/>
                              <w:ind w:right="320"/>
                              <w:jc w:val="right"/>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連絡先：名東区障害者基幹相談支援センター（きふね）</w:t>
                            </w:r>
                          </w:p>
                          <w:p w:rsidR="00FC78D9" w:rsidRPr="00341CA0" w:rsidRDefault="00FC78D9"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FC78D9" w:rsidRPr="00341CA0" w:rsidRDefault="00FC78D9"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F38BD" id="テキスト ボックス 13" o:spid="_x0000_s1028" type="#_x0000_t202" style="position:absolute;left:0;text-align:left;margin-left:307.3pt;margin-top:12.85pt;width:358.5pt;height:63.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" filled="f" stroked="f" strokeweight=".5pt">
                <v:textbox>
                  <w:txbxContent>
                    <w:p w:rsidR="00FC78D9" w:rsidRPr="00341CA0" w:rsidRDefault="00FC78D9" w:rsidP="0092061B">
                      <w:pPr>
                        <w:wordWrap w:val="0"/>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28</w:t>
                      </w:r>
                      <w:r w:rsidRPr="00341CA0">
                        <w:rPr>
                          <w:rFonts w:ascii="小塚ゴシック Pro R" w:eastAsia="小塚ゴシック Pro R" w:hAnsi="小塚ゴシック Pro R"/>
                          <w:sz w:val="18"/>
                          <w:szCs w:val="18"/>
                        </w:rPr>
                        <w:t>年</w:t>
                      </w:r>
                      <w:r w:rsidR="00342D74">
                        <w:rPr>
                          <w:rFonts w:ascii="小塚ゴシック Pro R" w:eastAsia="小塚ゴシック Pro R" w:hAnsi="小塚ゴシック Pro R" w:hint="eastAsia"/>
                          <w:sz w:val="18"/>
                          <w:szCs w:val="18"/>
                        </w:rPr>
                        <w:t>5</w:t>
                      </w:r>
                      <w:r w:rsidRPr="00341CA0">
                        <w:rPr>
                          <w:rFonts w:ascii="小塚ゴシック Pro R" w:eastAsia="小塚ゴシック Pro R" w:hAnsi="小塚ゴシック Pro R"/>
                          <w:sz w:val="18"/>
                          <w:szCs w:val="18"/>
                        </w:rPr>
                        <w:t>月</w:t>
                      </w:r>
                      <w:r w:rsidR="00342D74">
                        <w:rPr>
                          <w:rFonts w:ascii="小塚ゴシック Pro R" w:eastAsia="小塚ゴシック Pro R" w:hAnsi="小塚ゴシック Pro R" w:hint="eastAsia"/>
                          <w:sz w:val="18"/>
                          <w:szCs w:val="18"/>
                        </w:rPr>
                        <w:t>25</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r>
                        <w:rPr>
                          <w:rFonts w:ascii="小塚ゴシック Pro R" w:eastAsia="小塚ゴシック Pro R" w:hAnsi="小塚ゴシック Pro R" w:hint="eastAsia"/>
                          <w:sz w:val="18"/>
                          <w:szCs w:val="18"/>
                        </w:rPr>
                        <w:t xml:space="preserve">　　</w:t>
                      </w:r>
                    </w:p>
                    <w:p w:rsidR="00FC78D9" w:rsidRDefault="00FC78D9" w:rsidP="00341CA0">
                      <w:pPr>
                        <w:wordWrap w:val="0"/>
                        <w:spacing w:line="240" w:lineRule="exact"/>
                        <w:ind w:right="320"/>
                        <w:jc w:val="right"/>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連絡先：名東区障害者基幹相談支援センター（きふね）</w:t>
                      </w:r>
                    </w:p>
                    <w:p w:rsidR="00FC78D9" w:rsidRPr="00341CA0" w:rsidRDefault="00FC78D9"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FC78D9" w:rsidRPr="00341CA0" w:rsidRDefault="00FC78D9"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MAIL：yoshida@meito.or.jp</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0D3C6D6E" wp14:editId="623EDA7E">
                <wp:simplePos x="0" y="0"/>
                <wp:positionH relativeFrom="column">
                  <wp:posOffset>68580</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EE533" id="正方形/長方形 10" o:spid="_x0000_s1026" style="position:absolute;left:0;text-align:left;margin-left:5.4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" fillcolor="white [3212]" strokecolor="black [3213]" strokeweight="1.5pt"/>
            </w:pict>
          </mc:Fallback>
        </mc:AlternateContent>
      </w:r>
    </w:p>
    <w:p w:rsidR="00070182" w:rsidRPr="00070182" w:rsidRDefault="00070182" w:rsidP="00070182"/>
    <w:p w:rsidR="000228BD" w:rsidRDefault="000228BD" w:rsidP="001E7B62">
      <w:pPr>
        <w:ind w:right="840"/>
      </w:pPr>
    </w:p>
    <w:p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A0" w:rsidRDefault="006F6BA0" w:rsidP="00070182">
      <w:r>
        <w:separator/>
      </w:r>
    </w:p>
  </w:endnote>
  <w:endnote w:type="continuationSeparator" w:id="0">
    <w:p w:rsidR="006F6BA0" w:rsidRDefault="006F6BA0"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0000000000000000000"/>
    <w:charset w:val="80"/>
    <w:family w:val="roman"/>
    <w:notTrueType/>
    <w:pitch w:val="variable"/>
    <w:sig w:usb0="E00002FF" w:usb1="6AC7FCFF" w:usb2="00000012" w:usb3="00000000" w:csb0="00020005" w:csb1="00000000"/>
  </w:font>
  <w:font w:name="小塚ゴシック Pro B">
    <w:panose1 w:val="000000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ゴシック Pro R">
    <w:panose1 w:val="000000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A0" w:rsidRDefault="006F6BA0" w:rsidP="00070182">
      <w:r>
        <w:separator/>
      </w:r>
    </w:p>
  </w:footnote>
  <w:footnote w:type="continuationSeparator" w:id="0">
    <w:p w:rsidR="006F6BA0" w:rsidRDefault="006F6BA0" w:rsidP="00070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pfWAMBKiyYXnshbbFzYoxChVEBd87GKcGf2lvzN60pL0Qisz/YE2RL//uah54iI1Aqeu3GSQqSLDGORA/Iquaw==" w:salt="vuU9BAknJCOAOVE2LISMMg=="/>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4"/>
    <w:rsid w:val="0001579F"/>
    <w:rsid w:val="00016D91"/>
    <w:rsid w:val="0002255D"/>
    <w:rsid w:val="000228BD"/>
    <w:rsid w:val="00032FE6"/>
    <w:rsid w:val="000330BA"/>
    <w:rsid w:val="000357FB"/>
    <w:rsid w:val="000401AE"/>
    <w:rsid w:val="000506D5"/>
    <w:rsid w:val="00051E13"/>
    <w:rsid w:val="000646C9"/>
    <w:rsid w:val="00070182"/>
    <w:rsid w:val="00081333"/>
    <w:rsid w:val="00082575"/>
    <w:rsid w:val="000826C9"/>
    <w:rsid w:val="00083836"/>
    <w:rsid w:val="00084F72"/>
    <w:rsid w:val="0008678F"/>
    <w:rsid w:val="00097593"/>
    <w:rsid w:val="000A5CBA"/>
    <w:rsid w:val="000B73AE"/>
    <w:rsid w:val="000C782B"/>
    <w:rsid w:val="000D27D8"/>
    <w:rsid w:val="000E10E3"/>
    <w:rsid w:val="000E581F"/>
    <w:rsid w:val="00101899"/>
    <w:rsid w:val="00105BC8"/>
    <w:rsid w:val="00146438"/>
    <w:rsid w:val="00152080"/>
    <w:rsid w:val="00153F70"/>
    <w:rsid w:val="00157B10"/>
    <w:rsid w:val="00173BB0"/>
    <w:rsid w:val="0017589C"/>
    <w:rsid w:val="00176DE7"/>
    <w:rsid w:val="00180179"/>
    <w:rsid w:val="00182A95"/>
    <w:rsid w:val="00184F3A"/>
    <w:rsid w:val="00190D27"/>
    <w:rsid w:val="001A1F72"/>
    <w:rsid w:val="001A4147"/>
    <w:rsid w:val="001B622E"/>
    <w:rsid w:val="001D0105"/>
    <w:rsid w:val="001E7B62"/>
    <w:rsid w:val="001F00D6"/>
    <w:rsid w:val="001F0BF3"/>
    <w:rsid w:val="001F133F"/>
    <w:rsid w:val="002027BC"/>
    <w:rsid w:val="00221439"/>
    <w:rsid w:val="00233260"/>
    <w:rsid w:val="00236111"/>
    <w:rsid w:val="0024074E"/>
    <w:rsid w:val="002414A3"/>
    <w:rsid w:val="00241FBE"/>
    <w:rsid w:val="00245DC6"/>
    <w:rsid w:val="002662A0"/>
    <w:rsid w:val="00276820"/>
    <w:rsid w:val="00280FB3"/>
    <w:rsid w:val="00293404"/>
    <w:rsid w:val="00294224"/>
    <w:rsid w:val="002A3A11"/>
    <w:rsid w:val="002A5DE1"/>
    <w:rsid w:val="002A6CC3"/>
    <w:rsid w:val="002B15CD"/>
    <w:rsid w:val="002B7576"/>
    <w:rsid w:val="002C33CE"/>
    <w:rsid w:val="002C3E11"/>
    <w:rsid w:val="002C4BC5"/>
    <w:rsid w:val="002D38FE"/>
    <w:rsid w:val="002D55C0"/>
    <w:rsid w:val="002E5C95"/>
    <w:rsid w:val="00304B52"/>
    <w:rsid w:val="003111CF"/>
    <w:rsid w:val="003307E2"/>
    <w:rsid w:val="00337242"/>
    <w:rsid w:val="00337AA3"/>
    <w:rsid w:val="00341CA0"/>
    <w:rsid w:val="00342346"/>
    <w:rsid w:val="00342D74"/>
    <w:rsid w:val="003520F4"/>
    <w:rsid w:val="00363218"/>
    <w:rsid w:val="00363433"/>
    <w:rsid w:val="00364610"/>
    <w:rsid w:val="0036613C"/>
    <w:rsid w:val="003726CE"/>
    <w:rsid w:val="00373245"/>
    <w:rsid w:val="00387A29"/>
    <w:rsid w:val="00391B7F"/>
    <w:rsid w:val="003965DF"/>
    <w:rsid w:val="003B42B0"/>
    <w:rsid w:val="003C182C"/>
    <w:rsid w:val="003C262F"/>
    <w:rsid w:val="003C2D70"/>
    <w:rsid w:val="003D0FE6"/>
    <w:rsid w:val="003F0244"/>
    <w:rsid w:val="003F1740"/>
    <w:rsid w:val="003F408B"/>
    <w:rsid w:val="003F65D0"/>
    <w:rsid w:val="00400B57"/>
    <w:rsid w:val="004010F6"/>
    <w:rsid w:val="004210D0"/>
    <w:rsid w:val="00443295"/>
    <w:rsid w:val="00444874"/>
    <w:rsid w:val="004506F5"/>
    <w:rsid w:val="004A652A"/>
    <w:rsid w:val="004B4F08"/>
    <w:rsid w:val="004C75F5"/>
    <w:rsid w:val="004D00CB"/>
    <w:rsid w:val="004D2B6A"/>
    <w:rsid w:val="004D4FCC"/>
    <w:rsid w:val="004E30C8"/>
    <w:rsid w:val="004E7163"/>
    <w:rsid w:val="004F1428"/>
    <w:rsid w:val="00511437"/>
    <w:rsid w:val="00512835"/>
    <w:rsid w:val="005274CB"/>
    <w:rsid w:val="00533EE6"/>
    <w:rsid w:val="00537372"/>
    <w:rsid w:val="00550471"/>
    <w:rsid w:val="00553291"/>
    <w:rsid w:val="00556A34"/>
    <w:rsid w:val="005641F3"/>
    <w:rsid w:val="00593493"/>
    <w:rsid w:val="0059623B"/>
    <w:rsid w:val="005B3B29"/>
    <w:rsid w:val="005B64B6"/>
    <w:rsid w:val="005F4007"/>
    <w:rsid w:val="005F59FF"/>
    <w:rsid w:val="00605BFF"/>
    <w:rsid w:val="0063366B"/>
    <w:rsid w:val="0064366F"/>
    <w:rsid w:val="00652237"/>
    <w:rsid w:val="00653183"/>
    <w:rsid w:val="00654F0C"/>
    <w:rsid w:val="00661210"/>
    <w:rsid w:val="00661FE5"/>
    <w:rsid w:val="00666162"/>
    <w:rsid w:val="0067260A"/>
    <w:rsid w:val="006C53E2"/>
    <w:rsid w:val="006C72A2"/>
    <w:rsid w:val="006C7DE3"/>
    <w:rsid w:val="006D40E2"/>
    <w:rsid w:val="006F6BA0"/>
    <w:rsid w:val="00703A73"/>
    <w:rsid w:val="00711F2A"/>
    <w:rsid w:val="007122DA"/>
    <w:rsid w:val="00714305"/>
    <w:rsid w:val="00714B0D"/>
    <w:rsid w:val="0071547D"/>
    <w:rsid w:val="00715EDA"/>
    <w:rsid w:val="007212D3"/>
    <w:rsid w:val="00725577"/>
    <w:rsid w:val="00732655"/>
    <w:rsid w:val="00733A2F"/>
    <w:rsid w:val="0074699D"/>
    <w:rsid w:val="00761188"/>
    <w:rsid w:val="007756BE"/>
    <w:rsid w:val="00796A31"/>
    <w:rsid w:val="00796F53"/>
    <w:rsid w:val="007B04C5"/>
    <w:rsid w:val="007E7A4F"/>
    <w:rsid w:val="007E7E91"/>
    <w:rsid w:val="00801B31"/>
    <w:rsid w:val="00803399"/>
    <w:rsid w:val="008038C8"/>
    <w:rsid w:val="00805071"/>
    <w:rsid w:val="008226DD"/>
    <w:rsid w:val="00831618"/>
    <w:rsid w:val="0083337B"/>
    <w:rsid w:val="008344E8"/>
    <w:rsid w:val="00841E91"/>
    <w:rsid w:val="008446E5"/>
    <w:rsid w:val="00871240"/>
    <w:rsid w:val="008826BB"/>
    <w:rsid w:val="00883804"/>
    <w:rsid w:val="00896F5B"/>
    <w:rsid w:val="008A4171"/>
    <w:rsid w:val="008B0E50"/>
    <w:rsid w:val="008B41D4"/>
    <w:rsid w:val="008B5D9E"/>
    <w:rsid w:val="008C0025"/>
    <w:rsid w:val="008C3A50"/>
    <w:rsid w:val="008D04E0"/>
    <w:rsid w:val="008D32CF"/>
    <w:rsid w:val="008D586B"/>
    <w:rsid w:val="008D679B"/>
    <w:rsid w:val="008E667A"/>
    <w:rsid w:val="008E7EB2"/>
    <w:rsid w:val="008F5A7F"/>
    <w:rsid w:val="00906A6B"/>
    <w:rsid w:val="0092061B"/>
    <w:rsid w:val="00920633"/>
    <w:rsid w:val="009267E3"/>
    <w:rsid w:val="00930284"/>
    <w:rsid w:val="00946A70"/>
    <w:rsid w:val="00957EE9"/>
    <w:rsid w:val="00961A23"/>
    <w:rsid w:val="009A0A93"/>
    <w:rsid w:val="009A6D95"/>
    <w:rsid w:val="009A74A8"/>
    <w:rsid w:val="009B01F7"/>
    <w:rsid w:val="009C2FEB"/>
    <w:rsid w:val="009C44A9"/>
    <w:rsid w:val="009C469B"/>
    <w:rsid w:val="009F0787"/>
    <w:rsid w:val="00A01AE9"/>
    <w:rsid w:val="00A239FB"/>
    <w:rsid w:val="00A47724"/>
    <w:rsid w:val="00A47949"/>
    <w:rsid w:val="00A510B4"/>
    <w:rsid w:val="00A567D5"/>
    <w:rsid w:val="00A72C27"/>
    <w:rsid w:val="00A91463"/>
    <w:rsid w:val="00AA025F"/>
    <w:rsid w:val="00AA4AE7"/>
    <w:rsid w:val="00AA750F"/>
    <w:rsid w:val="00AB33E2"/>
    <w:rsid w:val="00AB7E08"/>
    <w:rsid w:val="00AC27FC"/>
    <w:rsid w:val="00AC3EAE"/>
    <w:rsid w:val="00AC4047"/>
    <w:rsid w:val="00AC4512"/>
    <w:rsid w:val="00AD0488"/>
    <w:rsid w:val="00AD6288"/>
    <w:rsid w:val="00AE0138"/>
    <w:rsid w:val="00AE0202"/>
    <w:rsid w:val="00AF3C14"/>
    <w:rsid w:val="00B05E8E"/>
    <w:rsid w:val="00B06234"/>
    <w:rsid w:val="00B1121E"/>
    <w:rsid w:val="00B24C18"/>
    <w:rsid w:val="00B275B0"/>
    <w:rsid w:val="00B31CE4"/>
    <w:rsid w:val="00B31E5A"/>
    <w:rsid w:val="00B35D13"/>
    <w:rsid w:val="00B41B04"/>
    <w:rsid w:val="00B843E9"/>
    <w:rsid w:val="00B85165"/>
    <w:rsid w:val="00B875CA"/>
    <w:rsid w:val="00B87D88"/>
    <w:rsid w:val="00B93365"/>
    <w:rsid w:val="00B973C9"/>
    <w:rsid w:val="00BA0B09"/>
    <w:rsid w:val="00BA27D0"/>
    <w:rsid w:val="00BA587E"/>
    <w:rsid w:val="00BB0DAF"/>
    <w:rsid w:val="00C02526"/>
    <w:rsid w:val="00C05ED2"/>
    <w:rsid w:val="00C064B5"/>
    <w:rsid w:val="00C13FF8"/>
    <w:rsid w:val="00C157A9"/>
    <w:rsid w:val="00C217A3"/>
    <w:rsid w:val="00C32096"/>
    <w:rsid w:val="00C65874"/>
    <w:rsid w:val="00C67896"/>
    <w:rsid w:val="00C705B3"/>
    <w:rsid w:val="00C8265A"/>
    <w:rsid w:val="00C93BC9"/>
    <w:rsid w:val="00C95162"/>
    <w:rsid w:val="00C95AD8"/>
    <w:rsid w:val="00CC232F"/>
    <w:rsid w:val="00CC6891"/>
    <w:rsid w:val="00CD320F"/>
    <w:rsid w:val="00CD5305"/>
    <w:rsid w:val="00CF2AE8"/>
    <w:rsid w:val="00D318EB"/>
    <w:rsid w:val="00D40065"/>
    <w:rsid w:val="00D4299A"/>
    <w:rsid w:val="00D45A43"/>
    <w:rsid w:val="00D55B0E"/>
    <w:rsid w:val="00D9580C"/>
    <w:rsid w:val="00DA1E5A"/>
    <w:rsid w:val="00DB5E82"/>
    <w:rsid w:val="00DC6677"/>
    <w:rsid w:val="00DF1A07"/>
    <w:rsid w:val="00DF2F8D"/>
    <w:rsid w:val="00DF5752"/>
    <w:rsid w:val="00DF59C0"/>
    <w:rsid w:val="00E02476"/>
    <w:rsid w:val="00E138EF"/>
    <w:rsid w:val="00E176F9"/>
    <w:rsid w:val="00E24F83"/>
    <w:rsid w:val="00E26E81"/>
    <w:rsid w:val="00E44F72"/>
    <w:rsid w:val="00E63081"/>
    <w:rsid w:val="00E64005"/>
    <w:rsid w:val="00E669C3"/>
    <w:rsid w:val="00E725DD"/>
    <w:rsid w:val="00E751CE"/>
    <w:rsid w:val="00E84FDA"/>
    <w:rsid w:val="00E922BC"/>
    <w:rsid w:val="00EB2F24"/>
    <w:rsid w:val="00EC232D"/>
    <w:rsid w:val="00EC5783"/>
    <w:rsid w:val="00ED1DF9"/>
    <w:rsid w:val="00ED2337"/>
    <w:rsid w:val="00EE7868"/>
    <w:rsid w:val="00F162B5"/>
    <w:rsid w:val="00F21CA5"/>
    <w:rsid w:val="00F25D16"/>
    <w:rsid w:val="00F32CB0"/>
    <w:rsid w:val="00F45B9B"/>
    <w:rsid w:val="00F63748"/>
    <w:rsid w:val="00F70B6D"/>
    <w:rsid w:val="00F80FCB"/>
    <w:rsid w:val="00F91D3B"/>
    <w:rsid w:val="00F91F9B"/>
    <w:rsid w:val="00F95080"/>
    <w:rsid w:val="00F9533B"/>
    <w:rsid w:val="00FC0B37"/>
    <w:rsid w:val="00FC0C26"/>
    <w:rsid w:val="00FC2F13"/>
    <w:rsid w:val="00FC78D9"/>
    <w:rsid w:val="00FE027E"/>
    <w:rsid w:val="00FE298A"/>
    <w:rsid w:val="00FE31B7"/>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F705-821B-4079-88EC-A6883C52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名東福祉会吉田安伸</cp:lastModifiedBy>
  <cp:revision>2</cp:revision>
  <cp:lastPrinted>2015-12-15T07:30:00Z</cp:lastPrinted>
  <dcterms:created xsi:type="dcterms:W3CDTF">2016-06-06T03:09:00Z</dcterms:created>
  <dcterms:modified xsi:type="dcterms:W3CDTF">2016-06-06T03:09:00Z</dcterms:modified>
</cp:coreProperties>
</file>